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0E" w:rsidRPr="00A80925" w:rsidRDefault="00913F18" w:rsidP="00A80925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A80925">
        <w:rPr>
          <w:rFonts w:ascii="Arial" w:hAnsi="Arial" w:cs="Arial"/>
          <w:sz w:val="24"/>
          <w:szCs w:val="24"/>
          <w:u w:val="single"/>
        </w:rPr>
        <w:t xml:space="preserve">Presseartikel </w:t>
      </w:r>
    </w:p>
    <w:p w:rsidR="00913F18" w:rsidRPr="00A80925" w:rsidRDefault="00913F18" w:rsidP="00A80925">
      <w:pPr>
        <w:jc w:val="both"/>
        <w:rPr>
          <w:rFonts w:ascii="Arial" w:hAnsi="Arial" w:cs="Arial"/>
          <w:sz w:val="24"/>
          <w:szCs w:val="24"/>
        </w:rPr>
      </w:pPr>
    </w:p>
    <w:p w:rsidR="00913F18" w:rsidRPr="00A80925" w:rsidRDefault="00913F18" w:rsidP="00A80925">
      <w:pPr>
        <w:jc w:val="both"/>
        <w:rPr>
          <w:rFonts w:ascii="Arial" w:hAnsi="Arial" w:cs="Arial"/>
          <w:b/>
          <w:sz w:val="28"/>
          <w:szCs w:val="28"/>
        </w:rPr>
      </w:pPr>
      <w:r w:rsidRPr="00A80925">
        <w:rPr>
          <w:rFonts w:ascii="Arial" w:hAnsi="Arial" w:cs="Arial"/>
          <w:b/>
          <w:sz w:val="28"/>
          <w:szCs w:val="28"/>
        </w:rPr>
        <w:t>Lass Farben sprechen</w:t>
      </w:r>
    </w:p>
    <w:p w:rsidR="00913F18" w:rsidRPr="00A80925" w:rsidRDefault="00913F18" w:rsidP="00A80925">
      <w:pPr>
        <w:jc w:val="both"/>
        <w:rPr>
          <w:rFonts w:ascii="Arial" w:hAnsi="Arial" w:cs="Arial"/>
          <w:sz w:val="24"/>
          <w:szCs w:val="24"/>
        </w:rPr>
      </w:pPr>
    </w:p>
    <w:p w:rsidR="00913F18" w:rsidRPr="00A80925" w:rsidRDefault="00913F18" w:rsidP="00A80925">
      <w:pPr>
        <w:jc w:val="both"/>
        <w:rPr>
          <w:rFonts w:ascii="Arial" w:hAnsi="Arial" w:cs="Arial"/>
          <w:sz w:val="24"/>
          <w:szCs w:val="24"/>
        </w:rPr>
      </w:pPr>
      <w:r w:rsidRPr="00A80925">
        <w:rPr>
          <w:rFonts w:ascii="Arial" w:hAnsi="Arial" w:cs="Arial"/>
          <w:sz w:val="24"/>
          <w:szCs w:val="24"/>
        </w:rPr>
        <w:t>Welche Frau kennt das nicht; der Kleiderschrank platzt aus allen Nähten, aber man hat nichts Passendes anzuziehen.</w:t>
      </w:r>
    </w:p>
    <w:p w:rsidR="00913F18" w:rsidRPr="00A80925" w:rsidRDefault="00913F18" w:rsidP="00A80925">
      <w:pPr>
        <w:jc w:val="both"/>
        <w:rPr>
          <w:rFonts w:ascii="Arial" w:hAnsi="Arial" w:cs="Arial"/>
          <w:sz w:val="24"/>
          <w:szCs w:val="24"/>
        </w:rPr>
      </w:pPr>
      <w:r w:rsidRPr="00A80925">
        <w:rPr>
          <w:rFonts w:ascii="Arial" w:hAnsi="Arial" w:cs="Arial"/>
          <w:sz w:val="24"/>
          <w:szCs w:val="24"/>
        </w:rPr>
        <w:t xml:space="preserve">Auch die Teilnehmerinnen des </w:t>
      </w:r>
      <w:r w:rsidRPr="00A80925">
        <w:rPr>
          <w:rFonts w:ascii="Arial" w:hAnsi="Arial" w:cs="Arial"/>
          <w:b/>
          <w:sz w:val="24"/>
          <w:szCs w:val="24"/>
        </w:rPr>
        <w:t>„Abend-Aktiv-Kreises der Frauenselbsthilfe nach Krebs“</w:t>
      </w:r>
      <w:r w:rsidRPr="00A80925">
        <w:rPr>
          <w:rFonts w:ascii="Arial" w:hAnsi="Arial" w:cs="Arial"/>
          <w:sz w:val="24"/>
          <w:szCs w:val="24"/>
        </w:rPr>
        <w:t xml:space="preserve"> stellten sich am vergangenen Dienstag die typischen Fragen:</w:t>
      </w:r>
    </w:p>
    <w:p w:rsidR="00913F18" w:rsidRPr="00A80925" w:rsidRDefault="00913F18" w:rsidP="00A80925">
      <w:pPr>
        <w:jc w:val="both"/>
        <w:rPr>
          <w:rFonts w:ascii="Arial" w:hAnsi="Arial" w:cs="Arial"/>
          <w:sz w:val="24"/>
          <w:szCs w:val="24"/>
        </w:rPr>
      </w:pPr>
      <w:r w:rsidRPr="00A80925">
        <w:rPr>
          <w:rFonts w:ascii="Arial" w:hAnsi="Arial" w:cs="Arial"/>
          <w:sz w:val="24"/>
          <w:szCs w:val="24"/>
        </w:rPr>
        <w:t>Welche Farben stehen mir am besten? Wieviel Farbkontrast bringt meine Persönlichkeit optimal zur Geltung? Mit welchem Halsausschnitt fühle ich mich am wohlsten</w:t>
      </w:r>
      <w:r w:rsidR="00A80925" w:rsidRPr="00A80925">
        <w:rPr>
          <w:rFonts w:ascii="Arial" w:hAnsi="Arial" w:cs="Arial"/>
          <w:sz w:val="24"/>
          <w:szCs w:val="24"/>
        </w:rPr>
        <w:t>? Wie setze ich bestimmte Farben z. B. für Verhandlungen, Vorstellungsgespräche</w:t>
      </w:r>
      <w:r w:rsidRPr="00A80925">
        <w:rPr>
          <w:rFonts w:ascii="Arial" w:hAnsi="Arial" w:cs="Arial"/>
          <w:sz w:val="24"/>
          <w:szCs w:val="24"/>
        </w:rPr>
        <w:t xml:space="preserve"> etc</w:t>
      </w:r>
      <w:r w:rsidR="00A80925" w:rsidRPr="00A80925">
        <w:rPr>
          <w:rFonts w:ascii="Arial" w:hAnsi="Arial" w:cs="Arial"/>
          <w:sz w:val="24"/>
          <w:szCs w:val="24"/>
        </w:rPr>
        <w:t>. geschickt ein</w:t>
      </w:r>
      <w:r w:rsidRPr="00A80925">
        <w:rPr>
          <w:rFonts w:ascii="Arial" w:hAnsi="Arial" w:cs="Arial"/>
          <w:sz w:val="24"/>
          <w:szCs w:val="24"/>
        </w:rPr>
        <w:t>?</w:t>
      </w:r>
    </w:p>
    <w:p w:rsidR="00913F18" w:rsidRPr="00A80925" w:rsidRDefault="00913F18" w:rsidP="00A80925">
      <w:pPr>
        <w:jc w:val="both"/>
        <w:rPr>
          <w:rFonts w:ascii="Arial" w:hAnsi="Arial" w:cs="Arial"/>
          <w:sz w:val="24"/>
          <w:szCs w:val="24"/>
        </w:rPr>
      </w:pPr>
      <w:r w:rsidRPr="00A80925">
        <w:rPr>
          <w:rFonts w:ascii="Arial" w:hAnsi="Arial" w:cs="Arial"/>
          <w:sz w:val="24"/>
          <w:szCs w:val="24"/>
        </w:rPr>
        <w:t>Mit viel Freude und Fachkenntnis</w:t>
      </w:r>
      <w:r w:rsidR="00A80925" w:rsidRPr="00A80925">
        <w:rPr>
          <w:rFonts w:ascii="Arial" w:hAnsi="Arial" w:cs="Arial"/>
          <w:sz w:val="24"/>
          <w:szCs w:val="24"/>
        </w:rPr>
        <w:t xml:space="preserve"> beantwortete</w:t>
      </w:r>
      <w:r w:rsidRPr="00A80925">
        <w:rPr>
          <w:rFonts w:ascii="Arial" w:hAnsi="Arial" w:cs="Arial"/>
          <w:sz w:val="24"/>
          <w:szCs w:val="24"/>
        </w:rPr>
        <w:t xml:space="preserve"> die Referentin, Frau Soraya Frie aus Bad Neuenahr, </w:t>
      </w:r>
      <w:r w:rsidR="00A80925" w:rsidRPr="00A80925">
        <w:rPr>
          <w:rFonts w:ascii="Arial" w:hAnsi="Arial" w:cs="Arial"/>
          <w:sz w:val="24"/>
          <w:szCs w:val="24"/>
        </w:rPr>
        <w:t xml:space="preserve">alle Fragen und brachte </w:t>
      </w:r>
      <w:r w:rsidRPr="00A80925">
        <w:rPr>
          <w:rFonts w:ascii="Arial" w:hAnsi="Arial" w:cs="Arial"/>
          <w:sz w:val="24"/>
          <w:szCs w:val="24"/>
        </w:rPr>
        <w:t xml:space="preserve">die Teilnehmerinnen </w:t>
      </w:r>
      <w:r w:rsidR="00A80925" w:rsidRPr="00A80925">
        <w:rPr>
          <w:rFonts w:ascii="Arial" w:hAnsi="Arial" w:cs="Arial"/>
          <w:sz w:val="24"/>
          <w:szCs w:val="24"/>
        </w:rPr>
        <w:t xml:space="preserve">einfühlsam </w:t>
      </w:r>
      <w:r w:rsidRPr="00A80925">
        <w:rPr>
          <w:rFonts w:ascii="Arial" w:hAnsi="Arial" w:cs="Arial"/>
          <w:sz w:val="24"/>
          <w:szCs w:val="24"/>
        </w:rPr>
        <w:t>dazu, ihren Kleidungsstil</w:t>
      </w:r>
      <w:r w:rsidR="00B673A2" w:rsidRPr="00A80925">
        <w:rPr>
          <w:rFonts w:ascii="Arial" w:hAnsi="Arial" w:cs="Arial"/>
          <w:sz w:val="24"/>
          <w:szCs w:val="24"/>
        </w:rPr>
        <w:t xml:space="preserve"> zu überdenken und</w:t>
      </w:r>
      <w:r w:rsidRPr="00A80925">
        <w:rPr>
          <w:rFonts w:ascii="Arial" w:hAnsi="Arial" w:cs="Arial"/>
          <w:sz w:val="24"/>
          <w:szCs w:val="24"/>
        </w:rPr>
        <w:t xml:space="preserve"> in Zukunft</w:t>
      </w:r>
      <w:r w:rsidR="00A80925" w:rsidRPr="00A80925">
        <w:rPr>
          <w:rFonts w:ascii="Arial" w:hAnsi="Arial" w:cs="Arial"/>
          <w:sz w:val="24"/>
          <w:szCs w:val="24"/>
        </w:rPr>
        <w:t xml:space="preserve"> diverse Farben</w:t>
      </w:r>
      <w:r w:rsidRPr="00A80925">
        <w:rPr>
          <w:rFonts w:ascii="Arial" w:hAnsi="Arial" w:cs="Arial"/>
          <w:sz w:val="24"/>
          <w:szCs w:val="24"/>
        </w:rPr>
        <w:t xml:space="preserve"> besser zu kombinieren.</w:t>
      </w:r>
    </w:p>
    <w:p w:rsidR="00913F18" w:rsidRPr="00A80925" w:rsidRDefault="00913F18" w:rsidP="00A80925">
      <w:pPr>
        <w:jc w:val="both"/>
        <w:rPr>
          <w:rFonts w:ascii="Arial" w:hAnsi="Arial" w:cs="Arial"/>
          <w:sz w:val="24"/>
          <w:szCs w:val="24"/>
        </w:rPr>
      </w:pPr>
      <w:r w:rsidRPr="00A80925">
        <w:rPr>
          <w:rFonts w:ascii="Arial" w:hAnsi="Arial" w:cs="Arial"/>
          <w:sz w:val="24"/>
          <w:szCs w:val="24"/>
        </w:rPr>
        <w:t xml:space="preserve">Tipps, wie man mit verschiedenen Accessoires </w:t>
      </w:r>
      <w:r w:rsidR="00B673A2" w:rsidRPr="00A80925">
        <w:rPr>
          <w:rFonts w:ascii="Arial" w:hAnsi="Arial" w:cs="Arial"/>
          <w:sz w:val="24"/>
          <w:szCs w:val="24"/>
        </w:rPr>
        <w:t xml:space="preserve">und neu erlernter Schalbindetechnik </w:t>
      </w:r>
      <w:r w:rsidRPr="00A80925">
        <w:rPr>
          <w:rFonts w:ascii="Arial" w:hAnsi="Arial" w:cs="Arial"/>
          <w:sz w:val="24"/>
          <w:szCs w:val="24"/>
        </w:rPr>
        <w:t>das Outfit aufpeppt, durften natürlich nicht fehlen.</w:t>
      </w:r>
    </w:p>
    <w:p w:rsidR="00913F18" w:rsidRPr="00A80925" w:rsidRDefault="00913F18" w:rsidP="00A80925">
      <w:pPr>
        <w:jc w:val="both"/>
        <w:rPr>
          <w:rFonts w:ascii="Arial" w:hAnsi="Arial" w:cs="Arial"/>
          <w:sz w:val="24"/>
          <w:szCs w:val="24"/>
        </w:rPr>
      </w:pPr>
      <w:r w:rsidRPr="00A80925">
        <w:rPr>
          <w:rFonts w:ascii="Arial" w:hAnsi="Arial" w:cs="Arial"/>
          <w:sz w:val="24"/>
          <w:szCs w:val="24"/>
        </w:rPr>
        <w:t>Ausgestattet mit vielen neuen</w:t>
      </w:r>
      <w:r w:rsidR="00B673A2" w:rsidRPr="00A80925">
        <w:rPr>
          <w:rFonts w:ascii="Arial" w:hAnsi="Arial" w:cs="Arial"/>
          <w:sz w:val="24"/>
          <w:szCs w:val="24"/>
        </w:rPr>
        <w:t xml:space="preserve"> und hilfreichen Eindrücken und Informationen zur Hervorhebung der eigenen Persönlichkeit</w:t>
      </w:r>
      <w:r w:rsidR="00A80925" w:rsidRPr="00A80925">
        <w:rPr>
          <w:rFonts w:ascii="Arial" w:hAnsi="Arial" w:cs="Arial"/>
          <w:sz w:val="24"/>
          <w:szCs w:val="24"/>
        </w:rPr>
        <w:t xml:space="preserve"> in allen Lebenslagen,</w:t>
      </w:r>
      <w:r w:rsidR="00B673A2" w:rsidRPr="00A80925">
        <w:rPr>
          <w:rFonts w:ascii="Arial" w:hAnsi="Arial" w:cs="Arial"/>
          <w:sz w:val="24"/>
          <w:szCs w:val="24"/>
        </w:rPr>
        <w:t xml:space="preserve"> ging wieder mal ein lustiger und kurzweiliger Abend zu Ende.</w:t>
      </w:r>
    </w:p>
    <w:p w:rsidR="00B673A2" w:rsidRPr="00A80925" w:rsidRDefault="00B673A2" w:rsidP="00A80925">
      <w:pPr>
        <w:jc w:val="both"/>
        <w:rPr>
          <w:rFonts w:ascii="Arial" w:hAnsi="Arial" w:cs="Arial"/>
          <w:sz w:val="24"/>
          <w:szCs w:val="24"/>
        </w:rPr>
      </w:pPr>
      <w:r w:rsidRPr="00A80925">
        <w:rPr>
          <w:rFonts w:ascii="Arial" w:hAnsi="Arial" w:cs="Arial"/>
          <w:sz w:val="24"/>
          <w:szCs w:val="24"/>
        </w:rPr>
        <w:t xml:space="preserve">Stefanie </w:t>
      </w:r>
      <w:r w:rsidR="00465FD5">
        <w:rPr>
          <w:rFonts w:ascii="Arial" w:hAnsi="Arial" w:cs="Arial"/>
          <w:sz w:val="24"/>
          <w:szCs w:val="24"/>
        </w:rPr>
        <w:t>Ziegler, Psychoonkologin (DKG)</w:t>
      </w:r>
    </w:p>
    <w:p w:rsidR="00B673A2" w:rsidRPr="00A80925" w:rsidRDefault="00B673A2" w:rsidP="00A80925">
      <w:pPr>
        <w:jc w:val="both"/>
        <w:rPr>
          <w:rFonts w:ascii="Arial" w:hAnsi="Arial" w:cs="Arial"/>
          <w:sz w:val="24"/>
          <w:szCs w:val="24"/>
        </w:rPr>
      </w:pPr>
    </w:p>
    <w:p w:rsidR="00B673A2" w:rsidRPr="00A80925" w:rsidRDefault="00B673A2" w:rsidP="00A80925">
      <w:pPr>
        <w:jc w:val="both"/>
        <w:rPr>
          <w:rFonts w:ascii="Arial" w:hAnsi="Arial" w:cs="Arial"/>
          <w:sz w:val="24"/>
          <w:szCs w:val="24"/>
        </w:rPr>
      </w:pPr>
    </w:p>
    <w:sectPr w:rsidR="00B673A2" w:rsidRPr="00A80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18"/>
    <w:rsid w:val="00280D0E"/>
    <w:rsid w:val="00465FD5"/>
    <w:rsid w:val="00913F18"/>
    <w:rsid w:val="00A80925"/>
    <w:rsid w:val="00AC0B0D"/>
    <w:rsid w:val="00B673A2"/>
    <w:rsid w:val="00B7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Ziegler</dc:creator>
  <cp:lastModifiedBy>Frie</cp:lastModifiedBy>
  <cp:revision>2</cp:revision>
  <cp:lastPrinted>2019-05-27T08:52:00Z</cp:lastPrinted>
  <dcterms:created xsi:type="dcterms:W3CDTF">2019-05-27T18:32:00Z</dcterms:created>
  <dcterms:modified xsi:type="dcterms:W3CDTF">2019-05-27T18:32:00Z</dcterms:modified>
</cp:coreProperties>
</file>